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 e Shëndetësisë – Ministarstva</w:t>
            </w:r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Zdravstva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5907AF63" w14:textId="3639CC9D" w:rsidR="00AD7579" w:rsidRDefault="00AD7579" w:rsidP="00F85F35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>Baçelor i Infermierisë / Mamisë</w:t>
      </w:r>
      <w:r w:rsidRPr="00FC2D86">
        <w:rPr>
          <w:color w:val="002060"/>
          <w:sz w:val="22"/>
          <w:szCs w:val="22"/>
        </w:rPr>
        <w:t xml:space="preserve">       </w:t>
      </w:r>
    </w:p>
    <w:p w14:paraId="3CF52272" w14:textId="66C77E9B" w:rsidR="001D06D5" w:rsidRPr="00F343C5" w:rsidRDefault="001D06D5" w:rsidP="00F343C5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>ata e provimit:</w:t>
      </w:r>
      <w:r>
        <w:rPr>
          <w:b/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 xml:space="preserve"> </w:t>
      </w:r>
      <w:r w:rsidR="00A42080">
        <w:rPr>
          <w:b/>
          <w:color w:val="002060"/>
          <w:sz w:val="22"/>
          <w:szCs w:val="22"/>
          <w:u w:val="single"/>
        </w:rPr>
        <w:t>15</w:t>
      </w:r>
      <w:r w:rsidR="00F343C5">
        <w:rPr>
          <w:b/>
          <w:color w:val="002060"/>
          <w:sz w:val="22"/>
          <w:szCs w:val="22"/>
          <w:u w:val="single"/>
        </w:rPr>
        <w:t>.02</w:t>
      </w:r>
      <w:r>
        <w:rPr>
          <w:b/>
          <w:color w:val="002060"/>
          <w:sz w:val="22"/>
          <w:szCs w:val="22"/>
          <w:u w:val="single"/>
        </w:rPr>
        <w:t xml:space="preserve">.2024 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b/>
          <w:bCs/>
          <w:color w:val="000066"/>
          <w:sz w:val="22"/>
          <w:szCs w:val="22"/>
        </w:rPr>
        <w:t xml:space="preserve">Ora: </w:t>
      </w:r>
      <w:r w:rsidR="00F343C5">
        <w:rPr>
          <w:b/>
          <w:bCs/>
          <w:color w:val="000066"/>
          <w:sz w:val="22"/>
          <w:szCs w:val="22"/>
        </w:rPr>
        <w:t>12.00</w:t>
      </w: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F343C5" w:rsidRPr="00F343C5" w14:paraId="616A0A5A" w14:textId="77777777" w:rsidTr="00E43980">
        <w:tc>
          <w:tcPr>
            <w:tcW w:w="4855" w:type="dxa"/>
            <w:shd w:val="clear" w:color="auto" w:fill="D9D9D9" w:themeFill="background1" w:themeFillShade="D9"/>
          </w:tcPr>
          <w:p w14:paraId="6B42169A" w14:textId="77777777" w:rsidR="00F343C5" w:rsidRPr="00F343C5" w:rsidRDefault="00F343C5" w:rsidP="00F343C5">
            <w:pPr>
              <w:jc w:val="center"/>
              <w:rPr>
                <w:b/>
                <w:bCs/>
                <w:color w:val="000066"/>
              </w:rPr>
            </w:pPr>
            <w:r w:rsidRPr="00F343C5">
              <w:rPr>
                <w:b/>
                <w:bCs/>
                <w:color w:val="000066"/>
              </w:rPr>
              <w:t>Emri  dhe mbiemri</w:t>
            </w:r>
          </w:p>
        </w:tc>
      </w:tr>
      <w:tr w:rsidR="00F343C5" w:rsidRPr="00F343C5" w14:paraId="1D44B5F4" w14:textId="77777777" w:rsidTr="00E43980">
        <w:trPr>
          <w:trHeight w:val="422"/>
        </w:trPr>
        <w:tc>
          <w:tcPr>
            <w:tcW w:w="4855" w:type="dxa"/>
          </w:tcPr>
          <w:p w14:paraId="3C1C1B00" w14:textId="296C1A4C" w:rsidR="00F343C5" w:rsidRPr="00F343C5" w:rsidRDefault="00A42080" w:rsidP="00A42080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Rinesa Hasani</w:t>
            </w:r>
          </w:p>
        </w:tc>
      </w:tr>
      <w:tr w:rsidR="00F343C5" w:rsidRPr="00F343C5" w14:paraId="0EEF3B8D" w14:textId="77777777" w:rsidTr="00E43980">
        <w:trPr>
          <w:trHeight w:val="422"/>
        </w:trPr>
        <w:tc>
          <w:tcPr>
            <w:tcW w:w="4855" w:type="dxa"/>
          </w:tcPr>
          <w:p w14:paraId="70051B25" w14:textId="72E6992D" w:rsidR="00F343C5" w:rsidRPr="00F343C5" w:rsidRDefault="00A42080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Fazli Haxhidema</w:t>
            </w:r>
          </w:p>
        </w:tc>
      </w:tr>
      <w:tr w:rsidR="00F343C5" w:rsidRPr="00F343C5" w14:paraId="5BA3E0CC" w14:textId="77777777" w:rsidTr="00E43980">
        <w:trPr>
          <w:trHeight w:val="422"/>
        </w:trPr>
        <w:tc>
          <w:tcPr>
            <w:tcW w:w="4855" w:type="dxa"/>
          </w:tcPr>
          <w:p w14:paraId="0ACC5349" w14:textId="742C5FB4" w:rsidR="00F343C5" w:rsidRPr="00F343C5" w:rsidRDefault="00A42080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Valmir Ibrahimi</w:t>
            </w:r>
          </w:p>
        </w:tc>
      </w:tr>
      <w:tr w:rsidR="00F343C5" w:rsidRPr="00F343C5" w14:paraId="7F989045" w14:textId="77777777" w:rsidTr="00E43980">
        <w:trPr>
          <w:trHeight w:val="422"/>
        </w:trPr>
        <w:tc>
          <w:tcPr>
            <w:tcW w:w="4855" w:type="dxa"/>
          </w:tcPr>
          <w:p w14:paraId="38F3E4AD" w14:textId="65ED964F" w:rsidR="00F343C5" w:rsidRPr="00F343C5" w:rsidRDefault="00A42080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Xhylferije Halitaj</w:t>
            </w:r>
          </w:p>
        </w:tc>
      </w:tr>
      <w:tr w:rsidR="00F343C5" w:rsidRPr="00F343C5" w14:paraId="27EE7256" w14:textId="77777777" w:rsidTr="00E43980">
        <w:trPr>
          <w:trHeight w:val="422"/>
        </w:trPr>
        <w:tc>
          <w:tcPr>
            <w:tcW w:w="4855" w:type="dxa"/>
          </w:tcPr>
          <w:p w14:paraId="1AE39597" w14:textId="2361A38A" w:rsidR="00F343C5" w:rsidRPr="00F343C5" w:rsidRDefault="00A42080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Fitore Jakupi</w:t>
            </w:r>
          </w:p>
        </w:tc>
      </w:tr>
      <w:tr w:rsidR="00F343C5" w:rsidRPr="00F343C5" w14:paraId="3518E1FD" w14:textId="77777777" w:rsidTr="00E43980">
        <w:trPr>
          <w:trHeight w:val="422"/>
        </w:trPr>
        <w:tc>
          <w:tcPr>
            <w:tcW w:w="4855" w:type="dxa"/>
          </w:tcPr>
          <w:p w14:paraId="01A514BA" w14:textId="2D80126B" w:rsidR="00F343C5" w:rsidRPr="00F343C5" w:rsidRDefault="00A42080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Ilirjana Rashiti</w:t>
            </w:r>
          </w:p>
        </w:tc>
      </w:tr>
      <w:tr w:rsidR="00F343C5" w:rsidRPr="00F343C5" w14:paraId="6F35B0D5" w14:textId="77777777" w:rsidTr="00E43980">
        <w:trPr>
          <w:trHeight w:val="422"/>
        </w:trPr>
        <w:tc>
          <w:tcPr>
            <w:tcW w:w="4855" w:type="dxa"/>
          </w:tcPr>
          <w:p w14:paraId="16A26627" w14:textId="607443AA" w:rsidR="00F343C5" w:rsidRPr="00F343C5" w:rsidRDefault="00A42080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Floresa Morina</w:t>
            </w:r>
          </w:p>
        </w:tc>
      </w:tr>
      <w:tr w:rsidR="00F343C5" w:rsidRPr="00F343C5" w14:paraId="6695059F" w14:textId="77777777" w:rsidTr="00E43980">
        <w:trPr>
          <w:trHeight w:val="422"/>
        </w:trPr>
        <w:tc>
          <w:tcPr>
            <w:tcW w:w="4855" w:type="dxa"/>
          </w:tcPr>
          <w:p w14:paraId="79CDC895" w14:textId="4513CE02" w:rsidR="00F343C5" w:rsidRPr="00F343C5" w:rsidRDefault="00A42080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Fitore Ismajli</w:t>
            </w:r>
          </w:p>
        </w:tc>
      </w:tr>
      <w:tr w:rsidR="00F343C5" w:rsidRPr="00F343C5" w14:paraId="35A296ED" w14:textId="77777777" w:rsidTr="00E43980">
        <w:trPr>
          <w:trHeight w:val="422"/>
        </w:trPr>
        <w:tc>
          <w:tcPr>
            <w:tcW w:w="4855" w:type="dxa"/>
          </w:tcPr>
          <w:p w14:paraId="7E058A96" w14:textId="03C08B84" w:rsidR="00F343C5" w:rsidRPr="00F343C5" w:rsidRDefault="00A42080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Fjolla Zhushi</w:t>
            </w:r>
          </w:p>
        </w:tc>
      </w:tr>
      <w:tr w:rsidR="00F343C5" w:rsidRPr="00F343C5" w14:paraId="37D6E4CB" w14:textId="77777777" w:rsidTr="00E43980">
        <w:trPr>
          <w:trHeight w:val="422"/>
        </w:trPr>
        <w:tc>
          <w:tcPr>
            <w:tcW w:w="4855" w:type="dxa"/>
          </w:tcPr>
          <w:p w14:paraId="3984D472" w14:textId="3D99CFF5" w:rsidR="00F343C5" w:rsidRPr="00F343C5" w:rsidRDefault="00A42080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Nepe Gjocaj</w:t>
            </w:r>
          </w:p>
        </w:tc>
      </w:tr>
      <w:tr w:rsidR="00F343C5" w:rsidRPr="00F343C5" w14:paraId="7E99B302" w14:textId="77777777" w:rsidTr="00E43980">
        <w:trPr>
          <w:trHeight w:val="422"/>
        </w:trPr>
        <w:tc>
          <w:tcPr>
            <w:tcW w:w="4855" w:type="dxa"/>
          </w:tcPr>
          <w:p w14:paraId="4A140F3F" w14:textId="3EAD9855" w:rsidR="00F343C5" w:rsidRPr="00F343C5" w:rsidRDefault="00A42080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Rexhep Mazrekaj</w:t>
            </w:r>
          </w:p>
        </w:tc>
      </w:tr>
      <w:tr w:rsidR="00F343C5" w:rsidRPr="00F343C5" w14:paraId="540DAF9F" w14:textId="77777777" w:rsidTr="00E43980">
        <w:trPr>
          <w:trHeight w:val="422"/>
        </w:trPr>
        <w:tc>
          <w:tcPr>
            <w:tcW w:w="4855" w:type="dxa"/>
          </w:tcPr>
          <w:p w14:paraId="69754CBC" w14:textId="7419BF42" w:rsidR="00F343C5" w:rsidRPr="00F343C5" w:rsidRDefault="00A42080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Felona Maksuti</w:t>
            </w:r>
          </w:p>
        </w:tc>
      </w:tr>
      <w:tr w:rsidR="00F343C5" w:rsidRPr="00F343C5" w14:paraId="15DC25AD" w14:textId="77777777" w:rsidTr="00E43980">
        <w:trPr>
          <w:trHeight w:val="422"/>
        </w:trPr>
        <w:tc>
          <w:tcPr>
            <w:tcW w:w="4855" w:type="dxa"/>
          </w:tcPr>
          <w:p w14:paraId="2C17531C" w14:textId="6B4E9FDD" w:rsidR="00F343C5" w:rsidRPr="00F343C5" w:rsidRDefault="00A42080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Agnese Krasniqi</w:t>
            </w:r>
          </w:p>
        </w:tc>
      </w:tr>
      <w:tr w:rsidR="00F343C5" w:rsidRPr="00F343C5" w14:paraId="02A930B2" w14:textId="77777777" w:rsidTr="00E43980">
        <w:trPr>
          <w:trHeight w:val="422"/>
        </w:trPr>
        <w:tc>
          <w:tcPr>
            <w:tcW w:w="4855" w:type="dxa"/>
          </w:tcPr>
          <w:p w14:paraId="399E22C8" w14:textId="2251FDD9" w:rsidR="00F343C5" w:rsidRPr="00F343C5" w:rsidRDefault="00A42080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Muhamet Fejza</w:t>
            </w:r>
          </w:p>
        </w:tc>
      </w:tr>
      <w:tr w:rsidR="00F343C5" w:rsidRPr="00F343C5" w14:paraId="1FAA6978" w14:textId="77777777" w:rsidTr="00E43980">
        <w:trPr>
          <w:trHeight w:val="422"/>
        </w:trPr>
        <w:tc>
          <w:tcPr>
            <w:tcW w:w="4855" w:type="dxa"/>
          </w:tcPr>
          <w:p w14:paraId="2FBDCE91" w14:textId="25906FC1" w:rsidR="00F343C5" w:rsidRPr="00F343C5" w:rsidRDefault="00A42080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Eliz Makolli</w:t>
            </w:r>
          </w:p>
        </w:tc>
      </w:tr>
      <w:tr w:rsidR="00F343C5" w:rsidRPr="00F343C5" w14:paraId="0B5A5058" w14:textId="77777777" w:rsidTr="00E43980">
        <w:trPr>
          <w:trHeight w:val="422"/>
        </w:trPr>
        <w:tc>
          <w:tcPr>
            <w:tcW w:w="4855" w:type="dxa"/>
          </w:tcPr>
          <w:p w14:paraId="679CF470" w14:textId="58CF62E1" w:rsidR="00F343C5" w:rsidRPr="00F343C5" w:rsidRDefault="00A42080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Mirjeta Hajra</w:t>
            </w:r>
          </w:p>
        </w:tc>
      </w:tr>
      <w:tr w:rsidR="00F343C5" w:rsidRPr="00F343C5" w14:paraId="1588C78D" w14:textId="77777777" w:rsidTr="00E43980">
        <w:trPr>
          <w:trHeight w:val="422"/>
        </w:trPr>
        <w:tc>
          <w:tcPr>
            <w:tcW w:w="4855" w:type="dxa"/>
          </w:tcPr>
          <w:p w14:paraId="22C909C6" w14:textId="7107D566" w:rsidR="00F343C5" w:rsidRPr="00F343C5" w:rsidRDefault="00A42080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Blindona Blakaj</w:t>
            </w:r>
          </w:p>
        </w:tc>
      </w:tr>
      <w:tr w:rsidR="00F343C5" w:rsidRPr="00F343C5" w14:paraId="58166940" w14:textId="77777777" w:rsidTr="00E43980">
        <w:trPr>
          <w:trHeight w:val="422"/>
        </w:trPr>
        <w:tc>
          <w:tcPr>
            <w:tcW w:w="4855" w:type="dxa"/>
          </w:tcPr>
          <w:p w14:paraId="3B5C1ECD" w14:textId="07DEF9FC" w:rsidR="00F343C5" w:rsidRPr="00F343C5" w:rsidRDefault="00A42080" w:rsidP="00F343C5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Afërdite Ferataj</w:t>
            </w:r>
          </w:p>
        </w:tc>
      </w:tr>
      <w:tr w:rsidR="00F343C5" w:rsidRPr="00F343C5" w14:paraId="1466BE94" w14:textId="77777777" w:rsidTr="00E43980">
        <w:trPr>
          <w:trHeight w:val="422"/>
        </w:trPr>
        <w:tc>
          <w:tcPr>
            <w:tcW w:w="4855" w:type="dxa"/>
          </w:tcPr>
          <w:p w14:paraId="11F58E74" w14:textId="33D97254" w:rsidR="00F343C5" w:rsidRPr="00F343C5" w:rsidRDefault="00A42080" w:rsidP="00F343C5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Shkurta Qitaku ( Urgjence &amp;L egjislacion)</w:t>
            </w:r>
          </w:p>
        </w:tc>
      </w:tr>
      <w:tr w:rsidR="00A42080" w:rsidRPr="00F343C5" w14:paraId="4FB33C8D" w14:textId="77777777" w:rsidTr="00E43980">
        <w:trPr>
          <w:trHeight w:val="422"/>
        </w:trPr>
        <w:tc>
          <w:tcPr>
            <w:tcW w:w="4855" w:type="dxa"/>
          </w:tcPr>
          <w:p w14:paraId="3657570C" w14:textId="67D212AE" w:rsidR="00A42080" w:rsidRDefault="00A42080" w:rsidP="00F343C5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Viona Murtezi (Urgjencë)</w:t>
            </w:r>
          </w:p>
        </w:tc>
      </w:tr>
    </w:tbl>
    <w:p w14:paraId="44A9DD5A" w14:textId="77777777" w:rsidR="00F343C5" w:rsidRP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439D9844" w14:textId="77777777" w:rsidR="00F343C5" w:rsidRPr="00F343C5" w:rsidRDefault="00F343C5" w:rsidP="00F343C5">
      <w:pPr>
        <w:spacing w:before="120" w:after="120"/>
        <w:ind w:left="720"/>
        <w:jc w:val="both"/>
        <w:rPr>
          <w:rFonts w:eastAsia="MS Mincho"/>
          <w:color w:val="000066"/>
          <w:highlight w:val="lightGray"/>
          <w:lang w:val="sq-AL"/>
        </w:rPr>
      </w:pPr>
    </w:p>
    <w:p w14:paraId="0FE748FD" w14:textId="77777777" w:rsidR="00F343C5" w:rsidRP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36E7D50C" w14:textId="77777777" w:rsidR="00F343C5" w:rsidRP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76E4FD9B" w14:textId="77777777" w:rsidR="00F343C5" w:rsidRP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49E211C1" w14:textId="77777777" w:rsidR="00F343C5" w:rsidRP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00CFE911" w14:textId="77777777" w:rsidR="00F343C5" w:rsidRP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432CDD62" w14:textId="77777777" w:rsidR="00F343C5" w:rsidRP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2B35D8E3" w14:textId="77777777" w:rsidR="00F343C5" w:rsidRP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4BCE4B10" w14:textId="77777777" w:rsidR="00F343C5" w:rsidRP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5151E06E" w14:textId="77777777" w:rsid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4164EE94" w14:textId="77777777" w:rsid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3840CF10" w14:textId="77777777" w:rsid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79800A0D" w14:textId="77777777" w:rsid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6D11FE3C" w14:textId="77777777" w:rsid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0CDECC14" w14:textId="77777777" w:rsid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38C0058C" w14:textId="77777777" w:rsid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1DF0B28A" w14:textId="77777777" w:rsid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04F295E7" w14:textId="77777777" w:rsid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1875B6AA" w14:textId="77777777" w:rsid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7CF58DE7" w14:textId="77777777" w:rsid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670EC339" w14:textId="77777777" w:rsid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7AE49996" w14:textId="0D0E2A2A" w:rsidR="00F343C5" w:rsidRDefault="00F343C5" w:rsidP="00F343C5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p w14:paraId="6034DCB5" w14:textId="36A5E797" w:rsidR="00F343C5" w:rsidRPr="00850B45" w:rsidRDefault="00A42080" w:rsidP="00F343C5">
      <w:pPr>
        <w:spacing w:before="120" w:after="120"/>
        <w:jc w:val="both"/>
        <w:rPr>
          <w:rFonts w:eastAsia="MS Mincho"/>
          <w:color w:val="000066"/>
          <w:lang w:val="sq-AL"/>
        </w:rPr>
      </w:pPr>
      <w:r>
        <w:rPr>
          <w:rFonts w:eastAsia="MS Mincho"/>
          <w:color w:val="000066"/>
          <w:highlight w:val="lightGray"/>
          <w:lang w:val="sq-AL"/>
        </w:rPr>
        <w:t>kandidati</w:t>
      </w:r>
      <w:r>
        <w:rPr>
          <w:rFonts w:eastAsia="MS Mincho"/>
          <w:color w:val="000066"/>
          <w:lang w:val="sq-AL"/>
        </w:rPr>
        <w:t xml:space="preserve"> i </w:t>
      </w:r>
      <w:r w:rsidR="00F343C5" w:rsidRPr="00F343C5">
        <w:rPr>
          <w:rFonts w:eastAsia="MS Mincho"/>
          <w:color w:val="000066"/>
          <w:lang w:val="sq-AL"/>
        </w:rPr>
        <w:t xml:space="preserve"> poshtëshënuar </w:t>
      </w:r>
      <w:r>
        <w:rPr>
          <w:rFonts w:eastAsia="MS Mincho"/>
          <w:b/>
          <w:bCs/>
          <w:color w:val="000066"/>
          <w:lang w:val="sq-AL"/>
        </w:rPr>
        <w:t>nuk i plotëso</w:t>
      </w:r>
      <w:r w:rsidR="00F343C5" w:rsidRPr="00F343C5">
        <w:rPr>
          <w:rFonts w:eastAsia="MS Mincho"/>
          <w:b/>
          <w:bCs/>
          <w:color w:val="000066"/>
          <w:lang w:val="sq-AL"/>
        </w:rPr>
        <w:t>n kriteret</w:t>
      </w:r>
      <w:r w:rsidR="00F343C5" w:rsidRPr="00F343C5">
        <w:rPr>
          <w:rFonts w:eastAsia="MS Mincho"/>
          <w:color w:val="000066"/>
          <w:lang w:val="sq-AL"/>
        </w:rPr>
        <w:t xml:space="preserve"> për të ju nënshtruar provimit profesional (të </w:t>
      </w:r>
      <w:r>
        <w:rPr>
          <w:rFonts w:eastAsia="MS Mincho"/>
          <w:color w:val="000066"/>
          <w:lang w:val="sq-AL"/>
        </w:rPr>
        <w:t>licencës) dhe</w:t>
      </w:r>
      <w:r w:rsidR="00850B45">
        <w:rPr>
          <w:rFonts w:eastAsia="MS Mincho"/>
          <w:color w:val="000066"/>
          <w:lang w:val="sq-AL"/>
        </w:rPr>
        <w:t xml:space="preserve"> i </w:t>
      </w:r>
      <w:r>
        <w:rPr>
          <w:rFonts w:eastAsia="MS Mincho"/>
          <w:color w:val="000066"/>
          <w:lang w:val="sq-AL"/>
        </w:rPr>
        <w:t xml:space="preserve"> kërkohet të kompletoj  (rregulloj</w:t>
      </w:r>
      <w:r w:rsidR="00F343C5" w:rsidRPr="00F343C5">
        <w:rPr>
          <w:rFonts w:eastAsia="MS Mincho"/>
          <w:color w:val="000066"/>
          <w:lang w:val="sq-AL"/>
        </w:rPr>
        <w:t>) dokumentacionin: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025"/>
      </w:tblGrid>
      <w:tr w:rsidR="00F343C5" w:rsidRPr="00F343C5" w14:paraId="76031279" w14:textId="77777777" w:rsidTr="00A42080">
        <w:tc>
          <w:tcPr>
            <w:tcW w:w="2965" w:type="dxa"/>
          </w:tcPr>
          <w:p w14:paraId="6703F52D" w14:textId="77777777" w:rsidR="00F343C5" w:rsidRPr="00F343C5" w:rsidRDefault="00F343C5" w:rsidP="00F343C5">
            <w:pPr>
              <w:jc w:val="center"/>
              <w:rPr>
                <w:rFonts w:ascii="Book Antiqua" w:hAnsi="Book Antiqua"/>
                <w:b/>
                <w:color w:val="000066"/>
              </w:rPr>
            </w:pPr>
            <w:r w:rsidRPr="00F343C5">
              <w:rPr>
                <w:rFonts w:ascii="Book Antiqua" w:hAnsi="Book Antiqua"/>
                <w:b/>
                <w:color w:val="000066"/>
              </w:rPr>
              <w:t xml:space="preserve">Emri Mbiemri </w:t>
            </w:r>
          </w:p>
        </w:tc>
        <w:tc>
          <w:tcPr>
            <w:tcW w:w="6025" w:type="dxa"/>
          </w:tcPr>
          <w:p w14:paraId="1DE1AEFE" w14:textId="77777777" w:rsidR="00F343C5" w:rsidRPr="00F343C5" w:rsidRDefault="00F343C5" w:rsidP="00F343C5">
            <w:pPr>
              <w:rPr>
                <w:rFonts w:ascii="Book Antiqua" w:hAnsi="Book Antiqua"/>
                <w:b/>
                <w:color w:val="000066"/>
              </w:rPr>
            </w:pPr>
            <w:r w:rsidRPr="00F343C5">
              <w:rPr>
                <w:rFonts w:ascii="Book Antiqua" w:hAnsi="Book Antiqua"/>
                <w:b/>
                <w:color w:val="000066"/>
              </w:rPr>
              <w:t xml:space="preserve">  Arsyeja</w:t>
            </w:r>
          </w:p>
        </w:tc>
      </w:tr>
      <w:tr w:rsidR="00F343C5" w:rsidRPr="00F343C5" w14:paraId="10F97F57" w14:textId="77777777" w:rsidTr="00A42080">
        <w:tc>
          <w:tcPr>
            <w:tcW w:w="2965" w:type="dxa"/>
          </w:tcPr>
          <w:p w14:paraId="6EE8A1BE" w14:textId="23F965BF" w:rsidR="00F343C5" w:rsidRPr="00A42080" w:rsidRDefault="00A42080" w:rsidP="00A42080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Arbenita Gashi</w:t>
            </w:r>
            <w:r w:rsidR="00F343C5" w:rsidRPr="00A42080">
              <w:rPr>
                <w:rFonts w:ascii="Book Antiqua" w:hAnsi="Book Antiqua"/>
                <w:color w:val="000066"/>
              </w:rPr>
              <w:t xml:space="preserve"> </w:t>
            </w:r>
          </w:p>
        </w:tc>
        <w:tc>
          <w:tcPr>
            <w:tcW w:w="6025" w:type="dxa"/>
          </w:tcPr>
          <w:p w14:paraId="6D91E48A" w14:textId="273AB502" w:rsidR="00F343C5" w:rsidRPr="00F343C5" w:rsidRDefault="00850B45" w:rsidP="00F343C5">
            <w:pPr>
              <w:jc w:val="both"/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i mungojnë 8 javë</w:t>
            </w:r>
            <w:r w:rsidR="00A42080">
              <w:rPr>
                <w:rFonts w:ascii="Book Antiqua" w:hAnsi="Book Antiqua"/>
                <w:color w:val="000066"/>
              </w:rPr>
              <w:t xml:space="preserve"> </w:t>
            </w:r>
            <w:r>
              <w:rPr>
                <w:rFonts w:ascii="Book Antiqua" w:hAnsi="Book Antiqua"/>
                <w:color w:val="000066"/>
              </w:rPr>
              <w:t>staz</w:t>
            </w:r>
            <w:r w:rsidR="00A42080">
              <w:rPr>
                <w:rFonts w:ascii="Book Antiqua" w:hAnsi="Book Antiqua"/>
                <w:color w:val="000066"/>
              </w:rPr>
              <w:t xml:space="preserve">h </w:t>
            </w:r>
            <w:r>
              <w:rPr>
                <w:rFonts w:ascii="Book Antiqua" w:hAnsi="Book Antiqua"/>
                <w:color w:val="000066"/>
              </w:rPr>
              <w:t xml:space="preserve">në </w:t>
            </w:r>
            <w:bookmarkStart w:id="0" w:name="_GoBack"/>
            <w:bookmarkEnd w:id="0"/>
            <w:r w:rsidR="00A42080">
              <w:rPr>
                <w:rFonts w:ascii="Book Antiqua" w:hAnsi="Book Antiqua"/>
                <w:color w:val="000066"/>
              </w:rPr>
              <w:t>KDSh., spitali rajonal</w:t>
            </w:r>
            <w:r w:rsidR="00F343C5" w:rsidRPr="00F343C5">
              <w:rPr>
                <w:rFonts w:ascii="Book Antiqua" w:hAnsi="Book Antiqua"/>
                <w:color w:val="000066"/>
              </w:rPr>
              <w:t xml:space="preserve">  </w:t>
            </w:r>
          </w:p>
        </w:tc>
      </w:tr>
    </w:tbl>
    <w:p w14:paraId="617DD890" w14:textId="19421237" w:rsidR="0082267C" w:rsidRDefault="0082267C" w:rsidP="00850B45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82267C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22CA5" w14:textId="77777777" w:rsidR="00211EB6" w:rsidRDefault="00211EB6">
      <w:r>
        <w:separator/>
      </w:r>
    </w:p>
  </w:endnote>
  <w:endnote w:type="continuationSeparator" w:id="0">
    <w:p w14:paraId="5717D82C" w14:textId="77777777" w:rsidR="00211EB6" w:rsidRDefault="0021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63E432AC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50B45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50B45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E4D81" w14:textId="77777777" w:rsidR="00211EB6" w:rsidRDefault="00211EB6">
      <w:r>
        <w:separator/>
      </w:r>
    </w:p>
  </w:footnote>
  <w:footnote w:type="continuationSeparator" w:id="0">
    <w:p w14:paraId="1992598F" w14:textId="77777777" w:rsidR="00211EB6" w:rsidRDefault="00211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05AED"/>
    <w:multiLevelType w:val="hybridMultilevel"/>
    <w:tmpl w:val="A6FA4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3"/>
  </w:num>
  <w:num w:numId="3">
    <w:abstractNumId w:val="5"/>
  </w:num>
  <w:num w:numId="4">
    <w:abstractNumId w:val="28"/>
  </w:num>
  <w:num w:numId="5">
    <w:abstractNumId w:val="14"/>
  </w:num>
  <w:num w:numId="6">
    <w:abstractNumId w:val="37"/>
  </w:num>
  <w:num w:numId="7">
    <w:abstractNumId w:val="23"/>
  </w:num>
  <w:num w:numId="8">
    <w:abstractNumId w:val="19"/>
  </w:num>
  <w:num w:numId="9">
    <w:abstractNumId w:val="4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8"/>
  </w:num>
  <w:num w:numId="16">
    <w:abstractNumId w:val="35"/>
  </w:num>
  <w:num w:numId="17">
    <w:abstractNumId w:val="34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2"/>
  </w:num>
  <w:num w:numId="23">
    <w:abstractNumId w:val="1"/>
  </w:num>
  <w:num w:numId="24">
    <w:abstractNumId w:val="7"/>
  </w:num>
  <w:num w:numId="25">
    <w:abstractNumId w:val="36"/>
  </w:num>
  <w:num w:numId="26">
    <w:abstractNumId w:val="38"/>
  </w:num>
  <w:num w:numId="27">
    <w:abstractNumId w:val="30"/>
  </w:num>
  <w:num w:numId="28">
    <w:abstractNumId w:val="15"/>
  </w:num>
  <w:num w:numId="29">
    <w:abstractNumId w:val="31"/>
  </w:num>
  <w:num w:numId="30">
    <w:abstractNumId w:val="3"/>
  </w:num>
  <w:num w:numId="31">
    <w:abstractNumId w:val="45"/>
  </w:num>
  <w:num w:numId="32">
    <w:abstractNumId w:val="16"/>
  </w:num>
  <w:num w:numId="33">
    <w:abstractNumId w:val="42"/>
  </w:num>
  <w:num w:numId="34">
    <w:abstractNumId w:val="10"/>
  </w:num>
  <w:num w:numId="35">
    <w:abstractNumId w:val="32"/>
  </w:num>
  <w:num w:numId="36">
    <w:abstractNumId w:val="24"/>
  </w:num>
  <w:num w:numId="37">
    <w:abstractNumId w:val="27"/>
  </w:num>
  <w:num w:numId="38">
    <w:abstractNumId w:val="13"/>
  </w:num>
  <w:num w:numId="39">
    <w:abstractNumId w:val="17"/>
  </w:num>
  <w:num w:numId="40">
    <w:abstractNumId w:val="18"/>
  </w:num>
  <w:num w:numId="41">
    <w:abstractNumId w:val="21"/>
  </w:num>
  <w:num w:numId="42">
    <w:abstractNumId w:val="40"/>
  </w:num>
  <w:num w:numId="43">
    <w:abstractNumId w:val="44"/>
  </w:num>
  <w:num w:numId="44">
    <w:abstractNumId w:val="39"/>
  </w:num>
  <w:num w:numId="45">
    <w:abstractNumId w:val="25"/>
  </w:num>
  <w:num w:numId="46">
    <w:abstractNumId w:val="33"/>
  </w:num>
  <w:num w:numId="4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D06D5"/>
    <w:rsid w:val="001D56DD"/>
    <w:rsid w:val="001E0085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1EB6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731A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15F2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5FAB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0B45"/>
    <w:rsid w:val="0085155D"/>
    <w:rsid w:val="00852077"/>
    <w:rsid w:val="0085764F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03E4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42080"/>
    <w:rsid w:val="00A42B19"/>
    <w:rsid w:val="00A44083"/>
    <w:rsid w:val="00A46A99"/>
    <w:rsid w:val="00A46BE6"/>
    <w:rsid w:val="00A55630"/>
    <w:rsid w:val="00A60602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3C5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B1D28"/>
    <w:rsid w:val="00FB2AC3"/>
    <w:rsid w:val="00FC0F22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0F49F-58F4-4065-A817-E01910465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1018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4</cp:revision>
  <cp:lastPrinted>2023-08-09T07:13:00Z</cp:lastPrinted>
  <dcterms:created xsi:type="dcterms:W3CDTF">2024-02-12T14:39:00Z</dcterms:created>
  <dcterms:modified xsi:type="dcterms:W3CDTF">2024-02-12T14:51:00Z</dcterms:modified>
</cp:coreProperties>
</file>